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Pr="00430D59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B626A6" w:rsidRDefault="00B626A6" w:rsidP="00B626A6">
      <w:pPr>
        <w:jc w:val="center"/>
      </w:pPr>
    </w:p>
    <w:p w:rsidR="00B626A6" w:rsidRDefault="00B626A6" w:rsidP="00B626A6">
      <w:pPr>
        <w:jc w:val="center"/>
      </w:pPr>
    </w:p>
    <w:p w:rsidR="00B626A6" w:rsidRDefault="00B626A6" w:rsidP="00B626A6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B626A6" w:rsidRDefault="00B626A6" w:rsidP="00B626A6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626A6" w:rsidRPr="00430D59" w:rsidTr="00AA47FD">
        <w:tc>
          <w:tcPr>
            <w:tcW w:w="588" w:type="dxa"/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B626A6" w:rsidRDefault="00B626A6" w:rsidP="00B626A6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626A6" w:rsidTr="00AA47FD">
        <w:tc>
          <w:tcPr>
            <w:tcW w:w="2400" w:type="dxa"/>
          </w:tcPr>
          <w:p w:rsidR="00B626A6" w:rsidRDefault="00B626A6" w:rsidP="00AA47FD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B626A6" w:rsidRDefault="00B626A6" w:rsidP="00AA47FD">
            <w:pPr>
              <w:jc w:val="center"/>
            </w:pPr>
            <w:r>
              <w:t>Вологодская область</w:t>
            </w:r>
          </w:p>
        </w:tc>
      </w:tr>
    </w:tbl>
    <w:p w:rsidR="00B626A6" w:rsidRDefault="00B626A6" w:rsidP="00B626A6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B626A6" w:rsidRDefault="00B626A6" w:rsidP="00B626A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2700" r="5715" b="63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2700" r="5715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B626A6" w:rsidRDefault="00B626A6" w:rsidP="00B626A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853"/>
      </w:tblGrid>
      <w:tr w:rsidR="00B626A6" w:rsidTr="0080111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626A6" w:rsidRDefault="00B626A6" w:rsidP="00AA47F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B626A6" w:rsidRDefault="007250EC" w:rsidP="007250E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26A6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 </w:t>
            </w:r>
            <w:r w:rsidR="00B626A6">
              <w:rPr>
                <w:sz w:val="28"/>
                <w:szCs w:val="28"/>
              </w:rPr>
              <w:t>администрации округа от 01.03.2023 г.  № 180</w:t>
            </w:r>
            <w:bookmarkStart w:id="0" w:name="_GoBack"/>
            <w:bookmarkEnd w:id="0"/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626A6" w:rsidRDefault="00B626A6" w:rsidP="00D13434">
            <w:pPr>
              <w:ind w:left="-75"/>
              <w:rPr>
                <w:sz w:val="28"/>
                <w:szCs w:val="28"/>
              </w:rPr>
            </w:pPr>
          </w:p>
        </w:tc>
      </w:tr>
    </w:tbl>
    <w:p w:rsidR="00B626A6" w:rsidRDefault="00B626A6" w:rsidP="00B626A6"/>
    <w:p w:rsidR="00B626A6" w:rsidRDefault="00B626A6" w:rsidP="007250EC">
      <w:pPr>
        <w:tabs>
          <w:tab w:val="left" w:pos="851"/>
        </w:tabs>
      </w:pPr>
    </w:p>
    <w:p w:rsidR="00B626A6" w:rsidRDefault="00B626A6" w:rsidP="00B626A6"/>
    <w:p w:rsidR="00B626A6" w:rsidRDefault="00B626A6" w:rsidP="00B62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50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44C7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 </w:t>
      </w:r>
      <w:r w:rsidRPr="00F44C7A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</w:p>
    <w:p w:rsidR="00B626A6" w:rsidRPr="00F44C7A" w:rsidRDefault="00B626A6" w:rsidP="00B62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626A6" w:rsidRPr="008E3007" w:rsidRDefault="00B626A6" w:rsidP="00B626A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B2579F">
        <w:rPr>
          <w:sz w:val="28"/>
          <w:szCs w:val="28"/>
        </w:rPr>
        <w:t xml:space="preserve"> </w:t>
      </w:r>
      <w:r w:rsidRPr="008E3007">
        <w:rPr>
          <w:sz w:val="28"/>
          <w:szCs w:val="28"/>
        </w:rPr>
        <w:t>Внести в Административный регламент предоставления муниципальной услуги по присвоению адреса объекту адресации, аннулированию такого адреса, утвержденный постановлением администрации округа от 01.03.2023 г.  № 180, следующие изменения:</w:t>
      </w:r>
    </w:p>
    <w:p w:rsidR="001B10A1" w:rsidRPr="00B626A6" w:rsidRDefault="00B626A6" w:rsidP="001B10A1">
      <w:pPr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B626A6">
        <w:rPr>
          <w:sz w:val="28"/>
          <w:szCs w:val="28"/>
        </w:rPr>
        <w:t xml:space="preserve"> 1.1. </w:t>
      </w:r>
      <w:r w:rsidR="001B10A1" w:rsidRPr="008E3007">
        <w:rPr>
          <w:sz w:val="28"/>
          <w:szCs w:val="28"/>
        </w:rPr>
        <w:t>раздел</w:t>
      </w:r>
      <w:r w:rsidR="001B10A1">
        <w:rPr>
          <w:sz w:val="28"/>
          <w:szCs w:val="28"/>
        </w:rPr>
        <w:t xml:space="preserve"> </w:t>
      </w:r>
      <w:r w:rsidR="001B10A1" w:rsidRPr="008E3007">
        <w:rPr>
          <w:sz w:val="28"/>
          <w:szCs w:val="28"/>
        </w:rPr>
        <w:t xml:space="preserve"> 2.</w:t>
      </w:r>
      <w:r w:rsidR="001B10A1">
        <w:rPr>
          <w:sz w:val="28"/>
          <w:szCs w:val="28"/>
        </w:rPr>
        <w:t>3</w:t>
      </w:r>
      <w:r w:rsidR="001B10A1" w:rsidRPr="008E3007">
        <w:rPr>
          <w:sz w:val="28"/>
          <w:szCs w:val="28"/>
        </w:rPr>
        <w:t>. регламента</w:t>
      </w:r>
      <w:r w:rsidR="001B10A1" w:rsidRPr="00B626A6">
        <w:rPr>
          <w:sz w:val="28"/>
          <w:szCs w:val="28"/>
        </w:rPr>
        <w:t xml:space="preserve"> изложить в новой редакции:</w:t>
      </w:r>
    </w:p>
    <w:p w:rsidR="001B10A1" w:rsidRDefault="001B10A1" w:rsidP="0080111B">
      <w:pPr>
        <w:widowControl w:val="0"/>
        <w:tabs>
          <w:tab w:val="left" w:pos="709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1B10A1">
        <w:rPr>
          <w:rFonts w:eastAsia="Calibri"/>
          <w:color w:val="000000"/>
          <w:sz w:val="28"/>
          <w:szCs w:val="28"/>
          <w:lang w:eastAsia="en-US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его адреса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1B10A1">
        <w:rPr>
          <w:rFonts w:eastAsia="Calibri"/>
          <w:color w:val="000000"/>
          <w:sz w:val="28"/>
          <w:szCs w:val="28"/>
          <w:lang w:eastAsia="en-US"/>
        </w:rPr>
        <w:t>либо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</w:t>
      </w:r>
      <w:r w:rsidRPr="001B10A1">
        <w:rPr>
          <w:rFonts w:eastAsia="Calibri"/>
          <w:color w:val="000000"/>
          <w:sz w:val="28"/>
          <w:szCs w:val="28"/>
          <w:lang w:eastAsia="en-US"/>
        </w:rPr>
        <w:t xml:space="preserve"> об отказе в присвоении объекту адресации адреса </w:t>
      </w:r>
      <w:r w:rsidR="00B2579F" w:rsidRPr="001B10A1">
        <w:rPr>
          <w:rFonts w:eastAsia="Calibri"/>
          <w:color w:val="000000"/>
          <w:sz w:val="28"/>
          <w:szCs w:val="28"/>
          <w:lang w:eastAsia="en-US"/>
        </w:rPr>
        <w:t>или аннулировании его адреса</w:t>
      </w:r>
      <w:r w:rsidR="00B2579F">
        <w:rPr>
          <w:rFonts w:eastAsia="Calibri"/>
          <w:color w:val="000000"/>
          <w:sz w:val="28"/>
          <w:szCs w:val="28"/>
          <w:lang w:eastAsia="en-US"/>
        </w:rPr>
        <w:t>».</w:t>
      </w:r>
      <w:proofErr w:type="gramEnd"/>
    </w:p>
    <w:p w:rsidR="00B626A6" w:rsidRPr="00B626A6" w:rsidRDefault="00D13434" w:rsidP="00D13434">
      <w:pP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79F">
        <w:rPr>
          <w:sz w:val="28"/>
          <w:szCs w:val="28"/>
        </w:rPr>
        <w:t xml:space="preserve">1.2. </w:t>
      </w:r>
      <w:r w:rsidR="006F698A">
        <w:rPr>
          <w:sz w:val="28"/>
          <w:szCs w:val="28"/>
        </w:rPr>
        <w:t xml:space="preserve">Абзац 1 </w:t>
      </w:r>
      <w:r w:rsidR="00B626A6" w:rsidRPr="00B626A6">
        <w:rPr>
          <w:sz w:val="28"/>
          <w:szCs w:val="28"/>
        </w:rPr>
        <w:t>п</w:t>
      </w:r>
      <w:r w:rsidR="00B626A6" w:rsidRPr="008E3007">
        <w:rPr>
          <w:sz w:val="28"/>
          <w:szCs w:val="28"/>
        </w:rPr>
        <w:t>ункт</w:t>
      </w:r>
      <w:r w:rsidR="006F698A">
        <w:rPr>
          <w:sz w:val="28"/>
          <w:szCs w:val="28"/>
        </w:rPr>
        <w:t>а</w:t>
      </w:r>
      <w:r w:rsidR="00B626A6" w:rsidRPr="00B626A6">
        <w:rPr>
          <w:sz w:val="28"/>
          <w:szCs w:val="28"/>
        </w:rPr>
        <w:t xml:space="preserve"> </w:t>
      </w:r>
      <w:r w:rsidR="00B626A6" w:rsidRPr="008E3007">
        <w:rPr>
          <w:sz w:val="28"/>
          <w:szCs w:val="28"/>
        </w:rPr>
        <w:t>2.4.1</w:t>
      </w:r>
      <w:r w:rsidR="00B626A6" w:rsidRPr="00B626A6">
        <w:rPr>
          <w:sz w:val="28"/>
          <w:szCs w:val="28"/>
        </w:rPr>
        <w:t>.</w:t>
      </w:r>
      <w:r w:rsidR="00B626A6" w:rsidRPr="008E3007">
        <w:rPr>
          <w:sz w:val="28"/>
          <w:szCs w:val="28"/>
        </w:rPr>
        <w:t xml:space="preserve"> раздела 2.4. регламента</w:t>
      </w:r>
      <w:r w:rsidR="00B626A6" w:rsidRPr="00B626A6">
        <w:rPr>
          <w:sz w:val="28"/>
          <w:szCs w:val="28"/>
        </w:rPr>
        <w:t xml:space="preserve"> изложить в новой редакции:</w:t>
      </w:r>
    </w:p>
    <w:p w:rsidR="008E3007" w:rsidRDefault="008E3007" w:rsidP="007250EC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3007">
        <w:rPr>
          <w:sz w:val="28"/>
          <w:szCs w:val="28"/>
        </w:rPr>
        <w:t xml:space="preserve"> </w:t>
      </w:r>
      <w:r w:rsidR="00B626A6" w:rsidRPr="008E3007">
        <w:rPr>
          <w:sz w:val="28"/>
          <w:szCs w:val="28"/>
        </w:rPr>
        <w:t>«</w:t>
      </w:r>
      <w:r w:rsidR="007250EC" w:rsidRPr="008E3007">
        <w:rPr>
          <w:sz w:val="28"/>
          <w:szCs w:val="28"/>
        </w:rPr>
        <w:t>2.4.1.</w:t>
      </w:r>
      <w:r w:rsidR="00B626A6" w:rsidRPr="008E3007">
        <w:rPr>
          <w:sz w:val="28"/>
          <w:szCs w:val="28"/>
        </w:rPr>
        <w:t xml:space="preserve"> </w:t>
      </w:r>
      <w:r w:rsidR="007250EC" w:rsidRPr="008E3007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адреса, решение об отказе в присвоении</w:t>
      </w:r>
      <w:r w:rsidR="00B72B02">
        <w:rPr>
          <w:rFonts w:eastAsia="Calibri"/>
          <w:sz w:val="28"/>
          <w:szCs w:val="28"/>
        </w:rPr>
        <w:t xml:space="preserve"> объекту адресации адреса</w:t>
      </w:r>
      <w:r w:rsidR="00B72B02" w:rsidRPr="00B72B02">
        <w:rPr>
          <w:rFonts w:eastAsia="Calibri"/>
          <w:sz w:val="28"/>
          <w:szCs w:val="28"/>
        </w:rPr>
        <w:t xml:space="preserve"> </w:t>
      </w:r>
      <w:r w:rsidR="00B72B02" w:rsidRPr="008E3007">
        <w:rPr>
          <w:rFonts w:eastAsia="Calibri"/>
          <w:sz w:val="28"/>
          <w:szCs w:val="28"/>
        </w:rPr>
        <w:t>или аннулировании</w:t>
      </w:r>
      <w:r w:rsidR="00B72B02">
        <w:rPr>
          <w:rFonts w:eastAsia="Calibri"/>
          <w:sz w:val="28"/>
          <w:szCs w:val="28"/>
        </w:rPr>
        <w:t xml:space="preserve"> его адреса, а также размещение соответствующих сведений об адресе объекта адресации</w:t>
      </w:r>
      <w:r w:rsidR="007250EC" w:rsidRPr="008E3007">
        <w:rPr>
          <w:rFonts w:eastAsia="Calibri"/>
          <w:sz w:val="28"/>
          <w:szCs w:val="28"/>
        </w:rPr>
        <w:t xml:space="preserve"> </w:t>
      </w:r>
      <w:r w:rsidR="00B72B02">
        <w:rPr>
          <w:rFonts w:eastAsia="Calibri"/>
          <w:sz w:val="28"/>
          <w:szCs w:val="28"/>
        </w:rPr>
        <w:t xml:space="preserve">в государственном адресном реестре </w:t>
      </w:r>
      <w:r w:rsidR="007250EC" w:rsidRPr="008E3007">
        <w:rPr>
          <w:rFonts w:eastAsia="Calibri"/>
          <w:sz w:val="28"/>
          <w:szCs w:val="28"/>
        </w:rPr>
        <w:t xml:space="preserve"> принимаются Уполномоченным органом</w:t>
      </w:r>
      <w:r w:rsidRPr="008E3007">
        <w:rPr>
          <w:rFonts w:eastAsia="Calibri"/>
          <w:sz w:val="28"/>
          <w:szCs w:val="28"/>
        </w:rPr>
        <w:t>:</w:t>
      </w:r>
    </w:p>
    <w:p w:rsidR="008E3007" w:rsidRDefault="00A265DC" w:rsidP="00A265DC">
      <w:pPr>
        <w:tabs>
          <w:tab w:val="left" w:pos="851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E3007">
        <w:rPr>
          <w:rFonts w:eastAsia="Calibri"/>
          <w:sz w:val="28"/>
          <w:szCs w:val="28"/>
        </w:rPr>
        <w:t>– в случае подачи заявления на бумажном носителе – в срок не более 10 рабочих дней со дня поступления заявления;</w:t>
      </w:r>
    </w:p>
    <w:p w:rsidR="008E3007" w:rsidRDefault="00A265DC" w:rsidP="00A265DC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8E3007">
        <w:rPr>
          <w:rFonts w:eastAsia="Calibri"/>
          <w:sz w:val="28"/>
          <w:szCs w:val="28"/>
        </w:rPr>
        <w:t>– в случае подачи заявления в форме электронного документа – в срок не более 5 рабочих дней со дня поступления заявления».</w:t>
      </w:r>
      <w:r w:rsidR="00912F70">
        <w:rPr>
          <w:rFonts w:eastAsia="Calibri"/>
          <w:sz w:val="28"/>
          <w:szCs w:val="28"/>
        </w:rPr>
        <w:t xml:space="preserve">  </w:t>
      </w:r>
    </w:p>
    <w:p w:rsidR="00B2579F" w:rsidRDefault="0080111B" w:rsidP="0080111B">
      <w:pPr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2579F">
        <w:rPr>
          <w:rFonts w:eastAsia="Calibri"/>
          <w:sz w:val="28"/>
          <w:szCs w:val="28"/>
        </w:rPr>
        <w:t>1.3.</w:t>
      </w:r>
      <w:r w:rsidR="00B2579F" w:rsidRPr="00B2579F">
        <w:rPr>
          <w:sz w:val="28"/>
          <w:szCs w:val="28"/>
        </w:rPr>
        <w:t xml:space="preserve"> </w:t>
      </w:r>
      <w:r w:rsidR="00B2579F">
        <w:rPr>
          <w:sz w:val="28"/>
          <w:szCs w:val="28"/>
        </w:rPr>
        <w:t xml:space="preserve">Абзац 1 </w:t>
      </w:r>
      <w:r w:rsidR="00B2579F" w:rsidRPr="00B626A6">
        <w:rPr>
          <w:sz w:val="28"/>
          <w:szCs w:val="28"/>
        </w:rPr>
        <w:t>п</w:t>
      </w:r>
      <w:r w:rsidR="00B2579F" w:rsidRPr="008E3007">
        <w:rPr>
          <w:sz w:val="28"/>
          <w:szCs w:val="28"/>
        </w:rPr>
        <w:t>ункт</w:t>
      </w:r>
      <w:r w:rsidR="00B2579F">
        <w:rPr>
          <w:sz w:val="28"/>
          <w:szCs w:val="28"/>
        </w:rPr>
        <w:t>а</w:t>
      </w:r>
      <w:r w:rsidR="00B2579F" w:rsidRPr="00B626A6">
        <w:rPr>
          <w:sz w:val="28"/>
          <w:szCs w:val="28"/>
        </w:rPr>
        <w:t xml:space="preserve"> </w:t>
      </w:r>
      <w:r w:rsidR="00B2579F" w:rsidRPr="008E3007">
        <w:rPr>
          <w:sz w:val="28"/>
          <w:szCs w:val="28"/>
        </w:rPr>
        <w:t>2.4.</w:t>
      </w:r>
      <w:r w:rsidR="00B2579F">
        <w:rPr>
          <w:sz w:val="28"/>
          <w:szCs w:val="28"/>
        </w:rPr>
        <w:t>2</w:t>
      </w:r>
      <w:r w:rsidR="00B2579F" w:rsidRPr="00B626A6">
        <w:rPr>
          <w:sz w:val="28"/>
          <w:szCs w:val="28"/>
        </w:rPr>
        <w:t>.</w:t>
      </w:r>
      <w:r w:rsidR="00B2579F" w:rsidRPr="008E3007">
        <w:rPr>
          <w:sz w:val="28"/>
          <w:szCs w:val="28"/>
        </w:rPr>
        <w:t xml:space="preserve"> раздела 2.4. регламента</w:t>
      </w:r>
      <w:r w:rsidR="00B2579F" w:rsidRPr="00B626A6">
        <w:rPr>
          <w:sz w:val="28"/>
          <w:szCs w:val="28"/>
        </w:rPr>
        <w:t xml:space="preserve"> изложить в новой редакции:</w:t>
      </w:r>
    </w:p>
    <w:p w:rsidR="00D13434" w:rsidRPr="00D13434" w:rsidRDefault="00B2579F" w:rsidP="00D1343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13434" w:rsidRPr="00D13434">
        <w:rPr>
          <w:rFonts w:eastAsia="Calibri"/>
          <w:sz w:val="28"/>
          <w:szCs w:val="28"/>
        </w:rPr>
        <w:t>Решение Уполномоченного органа о присвоении объекту адресации адреса или аннулировании его адреса</w:t>
      </w:r>
      <w:r w:rsidR="00D13434">
        <w:rPr>
          <w:rFonts w:eastAsia="Calibri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D13434" w:rsidRPr="00D13434">
        <w:rPr>
          <w:rFonts w:eastAsia="Calibri"/>
          <w:sz w:val="28"/>
          <w:szCs w:val="28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не позднее одного рабочего дня со дня истечения, указанного в пункте</w:t>
      </w:r>
      <w:proofErr w:type="gramEnd"/>
      <w:r w:rsidR="00D13434" w:rsidRPr="00D13434">
        <w:rPr>
          <w:rFonts w:eastAsia="Calibri"/>
          <w:sz w:val="28"/>
          <w:szCs w:val="28"/>
        </w:rPr>
        <w:t xml:space="preserve"> 2.4.1 настоящего административного регламента одним из способов, указанным в заявлении:</w:t>
      </w:r>
    </w:p>
    <w:p w:rsidR="00D13434" w:rsidRPr="00D13434" w:rsidRDefault="0080111B" w:rsidP="00D1343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13434" w:rsidRPr="00D13434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D13434" w:rsidRPr="00D13434" w:rsidRDefault="0080111B" w:rsidP="0080111B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13434" w:rsidRPr="00D13434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</w:t>
      </w:r>
      <w:r w:rsidR="00D13434">
        <w:rPr>
          <w:rFonts w:eastAsia="Calibri"/>
          <w:sz w:val="28"/>
          <w:szCs w:val="28"/>
        </w:rPr>
        <w:t>»</w:t>
      </w:r>
      <w:r w:rsidR="00D13434" w:rsidRPr="00D13434">
        <w:rPr>
          <w:rFonts w:eastAsia="Calibri"/>
          <w:sz w:val="28"/>
          <w:szCs w:val="28"/>
        </w:rPr>
        <w:t>.</w:t>
      </w:r>
    </w:p>
    <w:p w:rsidR="00B626A6" w:rsidRPr="008E3007" w:rsidRDefault="00D13434" w:rsidP="0080111B">
      <w:pPr>
        <w:tabs>
          <w:tab w:val="left" w:pos="851"/>
          <w:tab w:val="left" w:pos="1134"/>
          <w:tab w:val="left" w:pos="4253"/>
        </w:tabs>
        <w:autoSpaceDE/>
        <w:autoSpaceDN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8011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50EC" w:rsidRPr="008E3007">
        <w:rPr>
          <w:sz w:val="28"/>
          <w:szCs w:val="28"/>
        </w:rPr>
        <w:t xml:space="preserve">2. </w:t>
      </w:r>
      <w:r w:rsidR="00B626A6" w:rsidRPr="008E3007">
        <w:rPr>
          <w:sz w:val="28"/>
          <w:szCs w:val="28"/>
        </w:rPr>
        <w:t xml:space="preserve"> Настоящее постановление подлежит опубликованию в районной газете «</w:t>
      </w:r>
      <w:proofErr w:type="spellStart"/>
      <w:r w:rsidR="00B626A6" w:rsidRPr="008E3007">
        <w:rPr>
          <w:sz w:val="28"/>
          <w:szCs w:val="28"/>
        </w:rPr>
        <w:t>Кокшеньга</w:t>
      </w:r>
      <w:proofErr w:type="spellEnd"/>
      <w:r w:rsidR="00B626A6" w:rsidRPr="008E3007">
        <w:rPr>
          <w:sz w:val="28"/>
          <w:szCs w:val="28"/>
        </w:rPr>
        <w:t>» и размещению на официальном сайте округа в информационно-телекоммуникационной сети «Интернет».</w:t>
      </w:r>
    </w:p>
    <w:p w:rsidR="00B626A6" w:rsidRPr="008E3007" w:rsidRDefault="00B626A6" w:rsidP="00B626A6">
      <w:pPr>
        <w:autoSpaceDE/>
        <w:autoSpaceDN/>
        <w:jc w:val="both"/>
        <w:rPr>
          <w:sz w:val="28"/>
          <w:szCs w:val="28"/>
        </w:rPr>
      </w:pPr>
      <w:r w:rsidRPr="008E3007">
        <w:rPr>
          <w:sz w:val="28"/>
          <w:szCs w:val="28"/>
        </w:rPr>
        <w:t xml:space="preserve">  </w:t>
      </w:r>
    </w:p>
    <w:p w:rsidR="00B626A6" w:rsidRPr="008E3007" w:rsidRDefault="00B626A6" w:rsidP="00B626A6">
      <w:pPr>
        <w:rPr>
          <w:sz w:val="28"/>
          <w:szCs w:val="28"/>
          <w:u w:val="single"/>
        </w:rPr>
      </w:pPr>
    </w:p>
    <w:p w:rsidR="00B626A6" w:rsidRPr="008E3007" w:rsidRDefault="00B626A6" w:rsidP="00B626A6">
      <w:pPr>
        <w:rPr>
          <w:sz w:val="28"/>
          <w:szCs w:val="28"/>
          <w:u w:val="single"/>
        </w:rPr>
      </w:pPr>
    </w:p>
    <w:p w:rsidR="00B626A6" w:rsidRPr="008356FA" w:rsidRDefault="00B626A6" w:rsidP="00B626A6">
      <w:pPr>
        <w:rPr>
          <w:sz w:val="28"/>
          <w:szCs w:val="28"/>
        </w:rPr>
      </w:pPr>
      <w:r w:rsidRPr="008E3007">
        <w:rPr>
          <w:sz w:val="28"/>
          <w:szCs w:val="28"/>
        </w:rPr>
        <w:t xml:space="preserve">Глава округа                                                                                        </w:t>
      </w:r>
      <w:r>
        <w:rPr>
          <w:sz w:val="28"/>
          <w:szCs w:val="28"/>
        </w:rPr>
        <w:t>А. В. Кочкин</w:t>
      </w:r>
    </w:p>
    <w:p w:rsidR="006866B4" w:rsidRDefault="006866B4"/>
    <w:sectPr w:rsidR="0068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1"/>
    <w:rsid w:val="000B3181"/>
    <w:rsid w:val="001B10A1"/>
    <w:rsid w:val="004E6BEC"/>
    <w:rsid w:val="0054479C"/>
    <w:rsid w:val="006866B4"/>
    <w:rsid w:val="006F698A"/>
    <w:rsid w:val="007250EC"/>
    <w:rsid w:val="0080111B"/>
    <w:rsid w:val="008E3007"/>
    <w:rsid w:val="00912F70"/>
    <w:rsid w:val="00A265DC"/>
    <w:rsid w:val="00B2579F"/>
    <w:rsid w:val="00B626A6"/>
    <w:rsid w:val="00B72B02"/>
    <w:rsid w:val="00D13434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2024-05-07T06:20:00Z</cp:lastPrinted>
  <dcterms:created xsi:type="dcterms:W3CDTF">2024-05-06T07:00:00Z</dcterms:created>
  <dcterms:modified xsi:type="dcterms:W3CDTF">2024-05-07T06:29:00Z</dcterms:modified>
</cp:coreProperties>
</file>